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1E3B9" w14:textId="7DFD0FBF" w:rsidR="00D61347" w:rsidRDefault="00D61347" w:rsidP="00A54AF7">
      <w:pPr>
        <w:rPr>
          <w:b/>
          <w:color w:val="000000"/>
          <w:sz w:val="32"/>
        </w:rPr>
      </w:pPr>
      <w:r w:rsidRPr="00454FF1">
        <w:rPr>
          <w:b/>
          <w:color w:val="000000"/>
          <w:sz w:val="32"/>
        </w:rPr>
        <w:t xml:space="preserve">UQ </w:t>
      </w:r>
      <w:bookmarkStart w:id="0" w:name="_GoBack"/>
      <w:bookmarkEnd w:id="0"/>
      <w:r w:rsidR="00C736FA">
        <w:rPr>
          <w:b/>
          <w:color w:val="000000"/>
          <w:sz w:val="32"/>
        </w:rPr>
        <w:t>Winter</w:t>
      </w:r>
      <w:r w:rsidRPr="00454FF1">
        <w:rPr>
          <w:b/>
          <w:color w:val="000000"/>
          <w:sz w:val="32"/>
        </w:rPr>
        <w:t xml:space="preserve"> Research Project Description</w:t>
      </w:r>
      <w:r w:rsidR="00941E04">
        <w:rPr>
          <w:b/>
          <w:color w:val="000000"/>
          <w:sz w:val="32"/>
        </w:rPr>
        <w:t xml:space="preserve"> </w:t>
      </w:r>
    </w:p>
    <w:p w14:paraId="2809E868" w14:textId="73E54244" w:rsidR="00941E04" w:rsidRPr="00941E04" w:rsidRDefault="00941E04" w:rsidP="00A54AF7">
      <w:pPr>
        <w:rPr>
          <w:color w:val="000000"/>
          <w:sz w:val="24"/>
        </w:rPr>
      </w:pPr>
    </w:p>
    <w:p w14:paraId="1F259A1A"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0"/>
        <w:gridCol w:w="6948"/>
      </w:tblGrid>
      <w:tr w:rsidR="00D61347" w:rsidRPr="00454FF1" w14:paraId="32D4C49F" w14:textId="77777777" w:rsidTr="00FA2569">
        <w:tc>
          <w:tcPr>
            <w:tcW w:w="1985" w:type="dxa"/>
            <w:shd w:val="clear" w:color="auto" w:fill="F2F2F2" w:themeFill="background1" w:themeFillShade="F2"/>
          </w:tcPr>
          <w:p w14:paraId="00959364"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2226A2F7" w14:textId="77777777" w:rsidR="00197DB1" w:rsidRPr="00197DB1" w:rsidRDefault="00197DB1" w:rsidP="00197DB1">
            <w:pPr>
              <w:rPr>
                <w:rFonts w:cstheme="minorHAnsi"/>
                <w:b/>
                <w:bCs/>
              </w:rPr>
            </w:pPr>
            <w:r w:rsidRPr="00197DB1">
              <w:rPr>
                <w:rFonts w:cstheme="minorHAnsi"/>
                <w:b/>
                <w:bCs/>
              </w:rPr>
              <w:t>Student Stress and Coping Project</w:t>
            </w:r>
          </w:p>
          <w:p w14:paraId="21F799D2" w14:textId="3F469999" w:rsidR="00D61347" w:rsidRPr="00197DB1" w:rsidRDefault="00197DB1" w:rsidP="00197DB1">
            <w:pPr>
              <w:rPr>
                <w:rFonts w:cstheme="minorHAnsi"/>
                <w:b/>
              </w:rPr>
            </w:pPr>
            <w:r w:rsidRPr="00197DB1">
              <w:rPr>
                <w:rFonts w:cstheme="minorHAnsi"/>
                <w:b/>
              </w:rPr>
              <w:t xml:space="preserve"> </w:t>
            </w:r>
          </w:p>
        </w:tc>
      </w:tr>
      <w:tr w:rsidR="00FA2569" w:rsidRPr="00454FF1" w14:paraId="72754AC9" w14:textId="77777777" w:rsidTr="00FA2569">
        <w:tc>
          <w:tcPr>
            <w:tcW w:w="1985" w:type="dxa"/>
            <w:shd w:val="clear" w:color="auto" w:fill="F2F2F2" w:themeFill="background1" w:themeFillShade="F2"/>
          </w:tcPr>
          <w:p w14:paraId="2787CC36" w14:textId="77777777" w:rsidR="00FA2569" w:rsidRPr="00454FF1" w:rsidRDefault="00FA2569" w:rsidP="00572718">
            <w:pPr>
              <w:rPr>
                <w:rFonts w:cstheme="minorHAnsi"/>
                <w:b/>
              </w:rPr>
            </w:pPr>
            <w:r w:rsidRPr="00454FF1">
              <w:rPr>
                <w:rFonts w:cstheme="minorHAnsi"/>
                <w:b/>
              </w:rPr>
              <w:t>Project duration:</w:t>
            </w:r>
          </w:p>
        </w:tc>
        <w:tc>
          <w:tcPr>
            <w:tcW w:w="7149" w:type="dxa"/>
          </w:tcPr>
          <w:p w14:paraId="006781B9" w14:textId="5302581D" w:rsidR="00FA2569" w:rsidRPr="00197DB1" w:rsidRDefault="00197DB1" w:rsidP="00572718">
            <w:pPr>
              <w:rPr>
                <w:rFonts w:cstheme="minorHAnsi"/>
                <w:i/>
              </w:rPr>
            </w:pPr>
            <w:r w:rsidRPr="00197DB1">
              <w:rPr>
                <w:rFonts w:cstheme="minorHAnsi"/>
              </w:rPr>
              <w:t>4 weeks</w:t>
            </w:r>
          </w:p>
          <w:p w14:paraId="1DE84394" w14:textId="77777777" w:rsidR="00FA2569" w:rsidRPr="00197DB1" w:rsidRDefault="00FA2569" w:rsidP="00572718">
            <w:pPr>
              <w:rPr>
                <w:rFonts w:cstheme="minorHAnsi"/>
                <w:i/>
              </w:rPr>
            </w:pPr>
          </w:p>
        </w:tc>
      </w:tr>
      <w:tr w:rsidR="00FA2569" w:rsidRPr="00454FF1" w14:paraId="05C04641" w14:textId="77777777" w:rsidTr="00FA2569">
        <w:tc>
          <w:tcPr>
            <w:tcW w:w="1985" w:type="dxa"/>
            <w:shd w:val="clear" w:color="auto" w:fill="F2F2F2" w:themeFill="background1" w:themeFillShade="F2"/>
          </w:tcPr>
          <w:p w14:paraId="18C2F293"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64F46873" w14:textId="77777777" w:rsidR="00197DB1" w:rsidRPr="00197DB1" w:rsidRDefault="00197DB1" w:rsidP="00197DB1">
            <w:pPr>
              <w:rPr>
                <w:rFonts w:cstheme="minorHAnsi"/>
              </w:rPr>
            </w:pPr>
            <w:r w:rsidRPr="00197DB1">
              <w:rPr>
                <w:rFonts w:cstheme="minorHAnsi"/>
              </w:rPr>
              <w:t>During their studies, students in the helping professions develop stress management habits and strategies that will be used throughout their careers. Understanding their stress responses and developing positive coping strategies as students may reduce stress, the development of secondary traumatic stress and burnout, and attrition from the profession after graduation (</w:t>
            </w:r>
            <w:proofErr w:type="spellStart"/>
            <w:r w:rsidRPr="00197DB1">
              <w:rPr>
                <w:rFonts w:cstheme="minorHAnsi"/>
              </w:rPr>
              <w:t>Enns</w:t>
            </w:r>
            <w:proofErr w:type="spellEnd"/>
            <w:r w:rsidRPr="00197DB1">
              <w:rPr>
                <w:rFonts w:cstheme="minorHAnsi"/>
              </w:rPr>
              <w:t>, Eldridge, Montgomery, &amp; Gonzalez, 2018).</w:t>
            </w:r>
          </w:p>
          <w:p w14:paraId="0F57F7D8" w14:textId="77777777" w:rsidR="00197DB1" w:rsidRPr="00197DB1" w:rsidRDefault="00197DB1" w:rsidP="00197DB1">
            <w:pPr>
              <w:rPr>
                <w:rFonts w:cstheme="minorHAnsi"/>
              </w:rPr>
            </w:pPr>
          </w:p>
          <w:p w14:paraId="1A77ECB3" w14:textId="3CCBDACF" w:rsidR="00FA2569" w:rsidRPr="00197DB1" w:rsidRDefault="00197DB1" w:rsidP="00197DB1">
            <w:pPr>
              <w:rPr>
                <w:rFonts w:cstheme="minorHAnsi"/>
                <w:i/>
              </w:rPr>
            </w:pPr>
            <w:r w:rsidRPr="00197DB1">
              <w:rPr>
                <w:rFonts w:cstheme="minorHAnsi"/>
                <w:i/>
              </w:rPr>
              <w:t xml:space="preserve"> </w:t>
            </w:r>
          </w:p>
        </w:tc>
      </w:tr>
      <w:tr w:rsidR="00FA2569" w:rsidRPr="00454FF1" w14:paraId="3141B259" w14:textId="77777777" w:rsidTr="00FA2569">
        <w:trPr>
          <w:trHeight w:val="1028"/>
        </w:trPr>
        <w:tc>
          <w:tcPr>
            <w:tcW w:w="1985" w:type="dxa"/>
            <w:shd w:val="clear" w:color="auto" w:fill="F2F2F2" w:themeFill="background1" w:themeFillShade="F2"/>
          </w:tcPr>
          <w:p w14:paraId="3C53DA12" w14:textId="77777777" w:rsidR="00FA2569" w:rsidRPr="00454FF1" w:rsidRDefault="004175CE">
            <w:pPr>
              <w:rPr>
                <w:rFonts w:cstheme="minorHAnsi"/>
                <w:b/>
              </w:rPr>
            </w:pPr>
            <w:r>
              <w:rPr>
                <w:rFonts w:cstheme="minorHAnsi"/>
                <w:b/>
              </w:rPr>
              <w:t>Expected outcomes and deliverables:</w:t>
            </w:r>
          </w:p>
        </w:tc>
        <w:tc>
          <w:tcPr>
            <w:tcW w:w="7149" w:type="dxa"/>
          </w:tcPr>
          <w:p w14:paraId="79F799DB" w14:textId="77777777" w:rsidR="00197DB1" w:rsidRDefault="00197DB1" w:rsidP="00197DB1">
            <w:pPr>
              <w:ind w:left="360"/>
              <w:rPr>
                <w:rFonts w:cstheme="minorHAnsi"/>
              </w:rPr>
            </w:pPr>
            <w:r>
              <w:rPr>
                <w:rFonts w:cstheme="minorHAnsi"/>
              </w:rPr>
              <w:t xml:space="preserve">This project will enable students to develop skills in quantitative research methodology skills, through undertaking the following tasks: </w:t>
            </w:r>
          </w:p>
          <w:p w14:paraId="79E718E9" w14:textId="07CA60FE" w:rsidR="00197DB1" w:rsidRPr="00197DB1" w:rsidRDefault="00197DB1" w:rsidP="00197DB1">
            <w:pPr>
              <w:pStyle w:val="ListParagraph"/>
              <w:numPr>
                <w:ilvl w:val="0"/>
                <w:numId w:val="4"/>
              </w:numPr>
              <w:rPr>
                <w:rFonts w:cstheme="minorHAnsi"/>
              </w:rPr>
            </w:pPr>
            <w:r w:rsidRPr="00197DB1">
              <w:rPr>
                <w:rFonts w:cstheme="minorHAnsi"/>
              </w:rPr>
              <w:t xml:space="preserve">Download and export data from </w:t>
            </w:r>
            <w:proofErr w:type="spellStart"/>
            <w:r w:rsidRPr="00197DB1">
              <w:rPr>
                <w:rFonts w:cstheme="minorHAnsi"/>
              </w:rPr>
              <w:t>Qualtrics</w:t>
            </w:r>
            <w:proofErr w:type="spellEnd"/>
            <w:r w:rsidRPr="00197DB1">
              <w:rPr>
                <w:rFonts w:cstheme="minorHAnsi"/>
              </w:rPr>
              <w:t xml:space="preserve"> into SPSS format,</w:t>
            </w:r>
          </w:p>
          <w:p w14:paraId="31B39270" w14:textId="77777777" w:rsidR="00197DB1" w:rsidRPr="00197DB1" w:rsidRDefault="00197DB1" w:rsidP="00197DB1">
            <w:pPr>
              <w:pStyle w:val="ListParagraph"/>
              <w:numPr>
                <w:ilvl w:val="0"/>
                <w:numId w:val="4"/>
              </w:numPr>
              <w:rPr>
                <w:rFonts w:cstheme="minorHAnsi"/>
              </w:rPr>
            </w:pPr>
            <w:r w:rsidRPr="00197DB1">
              <w:rPr>
                <w:rFonts w:cstheme="minorHAnsi"/>
              </w:rPr>
              <w:t>Convert variables into SPSS readable format and add variable and value labels,</w:t>
            </w:r>
          </w:p>
          <w:p w14:paraId="5105ACD3" w14:textId="77777777" w:rsidR="00197DB1" w:rsidRPr="00197DB1" w:rsidRDefault="00197DB1" w:rsidP="00197DB1">
            <w:pPr>
              <w:pStyle w:val="ListParagraph"/>
              <w:numPr>
                <w:ilvl w:val="0"/>
                <w:numId w:val="4"/>
              </w:numPr>
              <w:rPr>
                <w:rFonts w:cstheme="minorHAnsi"/>
              </w:rPr>
            </w:pPr>
            <w:r w:rsidRPr="00197DB1">
              <w:rPr>
                <w:rFonts w:cstheme="minorHAnsi"/>
              </w:rPr>
              <w:t>Run preliminary frequency tables for data cleaning,</w:t>
            </w:r>
          </w:p>
          <w:p w14:paraId="61C40832" w14:textId="4996F95E" w:rsidR="00197DB1" w:rsidRDefault="00197DB1" w:rsidP="00197DB1">
            <w:pPr>
              <w:pStyle w:val="ListParagraph"/>
              <w:numPr>
                <w:ilvl w:val="0"/>
                <w:numId w:val="4"/>
              </w:numPr>
              <w:rPr>
                <w:rFonts w:cstheme="minorHAnsi"/>
              </w:rPr>
            </w:pPr>
            <w:r w:rsidRPr="00197DB1">
              <w:rPr>
                <w:rFonts w:cstheme="minorHAnsi"/>
              </w:rPr>
              <w:t>Compute summary measures and run frequencies.</w:t>
            </w:r>
          </w:p>
          <w:p w14:paraId="3FE96FB4" w14:textId="77777777" w:rsidR="001D788E" w:rsidRPr="001D788E" w:rsidRDefault="001D788E" w:rsidP="001D788E">
            <w:pPr>
              <w:ind w:left="720"/>
              <w:rPr>
                <w:rFonts w:cstheme="minorHAnsi"/>
              </w:rPr>
            </w:pPr>
          </w:p>
          <w:p w14:paraId="14B579ED" w14:textId="55CDF60C" w:rsidR="00322223" w:rsidRPr="00322223" w:rsidRDefault="00322223" w:rsidP="00322223">
            <w:pPr>
              <w:rPr>
                <w:rFonts w:cstheme="minorHAnsi"/>
              </w:rPr>
            </w:pPr>
            <w:r>
              <w:t>Students will also have the opportunity to showcase their work by a short presentation at the NMSW Research week (week of 20</w:t>
            </w:r>
            <w:r>
              <w:rPr>
                <w:vertAlign w:val="superscript"/>
              </w:rPr>
              <w:t>th</w:t>
            </w:r>
            <w:r>
              <w:t xml:space="preserve"> July 2020). </w:t>
            </w:r>
          </w:p>
          <w:p w14:paraId="79DD137E" w14:textId="387B556F" w:rsidR="00FA2569" w:rsidRPr="00197DB1" w:rsidRDefault="00197DB1" w:rsidP="00197DB1">
            <w:pPr>
              <w:rPr>
                <w:rFonts w:cstheme="minorHAnsi"/>
                <w:i/>
              </w:rPr>
            </w:pPr>
            <w:r w:rsidRPr="00197DB1">
              <w:rPr>
                <w:rFonts w:cstheme="minorHAnsi"/>
                <w:i/>
              </w:rPr>
              <w:t xml:space="preserve"> </w:t>
            </w:r>
          </w:p>
        </w:tc>
      </w:tr>
      <w:tr w:rsidR="00FA2569" w:rsidRPr="00454FF1" w14:paraId="26585CEC" w14:textId="77777777" w:rsidTr="00197DB1">
        <w:trPr>
          <w:trHeight w:val="1385"/>
        </w:trPr>
        <w:tc>
          <w:tcPr>
            <w:tcW w:w="1985" w:type="dxa"/>
            <w:shd w:val="clear" w:color="auto" w:fill="F2F2F2" w:themeFill="background1" w:themeFillShade="F2"/>
          </w:tcPr>
          <w:p w14:paraId="4063D7A0" w14:textId="77777777" w:rsidR="00FA2569" w:rsidRPr="00454FF1" w:rsidRDefault="00FA2569" w:rsidP="00D61347">
            <w:pPr>
              <w:rPr>
                <w:rFonts w:cstheme="minorHAnsi"/>
                <w:b/>
              </w:rPr>
            </w:pPr>
            <w:r w:rsidRPr="00454FF1">
              <w:rPr>
                <w:rFonts w:cstheme="minorHAnsi"/>
                <w:b/>
              </w:rPr>
              <w:t>Suitable for:</w:t>
            </w:r>
          </w:p>
        </w:tc>
        <w:tc>
          <w:tcPr>
            <w:tcW w:w="7149" w:type="dxa"/>
          </w:tcPr>
          <w:p w14:paraId="59336F1B" w14:textId="758DF0E8" w:rsidR="00197DB1" w:rsidRPr="00197DB1" w:rsidRDefault="00197DB1" w:rsidP="00197DB1">
            <w:pPr>
              <w:rPr>
                <w:rFonts w:cstheme="minorHAnsi"/>
              </w:rPr>
            </w:pPr>
            <w:r>
              <w:rPr>
                <w:rFonts w:cstheme="minorHAnsi"/>
              </w:rPr>
              <w:t xml:space="preserve">Any student from the School of Nursing, Midwifery and Social Work </w:t>
            </w:r>
            <w:r w:rsidRPr="00197DB1">
              <w:rPr>
                <w:rFonts w:cstheme="minorHAnsi"/>
              </w:rPr>
              <w:t xml:space="preserve">who is keen to gain quantitative research methodology skills who might have some skills with programs such as Excel. Training and support will be provided. </w:t>
            </w:r>
          </w:p>
          <w:p w14:paraId="78C48612" w14:textId="253A3AF9" w:rsidR="00FA2569" w:rsidRPr="00197DB1" w:rsidRDefault="00197DB1" w:rsidP="00197DB1">
            <w:pPr>
              <w:rPr>
                <w:rFonts w:cstheme="minorHAnsi"/>
                <w:i/>
              </w:rPr>
            </w:pPr>
            <w:r w:rsidRPr="00197DB1">
              <w:rPr>
                <w:rFonts w:cstheme="minorHAnsi"/>
                <w:i/>
              </w:rPr>
              <w:t xml:space="preserve"> </w:t>
            </w:r>
          </w:p>
        </w:tc>
      </w:tr>
      <w:tr w:rsidR="00FA2569" w:rsidRPr="00454FF1" w14:paraId="56FDB8AC" w14:textId="77777777" w:rsidTr="00FA2569">
        <w:tc>
          <w:tcPr>
            <w:tcW w:w="1985" w:type="dxa"/>
            <w:shd w:val="clear" w:color="auto" w:fill="F2F2F2" w:themeFill="background1" w:themeFillShade="F2"/>
          </w:tcPr>
          <w:p w14:paraId="26F1914B"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C5FAFA2" w14:textId="77777777" w:rsidR="00C20DAA" w:rsidRPr="00454FF1" w:rsidRDefault="00C20DAA" w:rsidP="00572718">
            <w:pPr>
              <w:rPr>
                <w:rFonts w:cstheme="minorHAnsi"/>
                <w:b/>
              </w:rPr>
            </w:pPr>
          </w:p>
        </w:tc>
        <w:tc>
          <w:tcPr>
            <w:tcW w:w="7149" w:type="dxa"/>
          </w:tcPr>
          <w:p w14:paraId="1DE194F9" w14:textId="2315BADE" w:rsidR="00FA2569" w:rsidRPr="00197DB1" w:rsidRDefault="00197DB1" w:rsidP="00FA2569">
            <w:pPr>
              <w:rPr>
                <w:rFonts w:cstheme="minorHAnsi"/>
              </w:rPr>
            </w:pPr>
            <w:r w:rsidRPr="00197DB1">
              <w:rPr>
                <w:rFonts w:cstheme="minorHAnsi"/>
              </w:rPr>
              <w:t>Robyne Le Brocque</w:t>
            </w:r>
          </w:p>
          <w:p w14:paraId="721CD3FE" w14:textId="77777777" w:rsidR="00FA2569" w:rsidRPr="00197DB1" w:rsidRDefault="00FA2569" w:rsidP="00FA2569">
            <w:pPr>
              <w:rPr>
                <w:rFonts w:cstheme="minorHAnsi"/>
                <w:i/>
              </w:rPr>
            </w:pPr>
          </w:p>
        </w:tc>
      </w:tr>
      <w:tr w:rsidR="00FA2569" w:rsidRPr="00454FF1" w14:paraId="43E2F568" w14:textId="77777777" w:rsidTr="00941E04">
        <w:trPr>
          <w:trHeight w:val="446"/>
        </w:trPr>
        <w:tc>
          <w:tcPr>
            <w:tcW w:w="1985" w:type="dxa"/>
            <w:shd w:val="clear" w:color="auto" w:fill="F2F2F2" w:themeFill="background1" w:themeFillShade="F2"/>
          </w:tcPr>
          <w:p w14:paraId="5EA292FF" w14:textId="77777777" w:rsidR="00FA2569" w:rsidRPr="00454FF1" w:rsidRDefault="00FA2569" w:rsidP="00D61347">
            <w:pPr>
              <w:rPr>
                <w:rFonts w:cstheme="minorHAnsi"/>
                <w:b/>
              </w:rPr>
            </w:pPr>
            <w:r>
              <w:rPr>
                <w:rFonts w:cstheme="minorHAnsi"/>
                <w:b/>
              </w:rPr>
              <w:t>Further info:</w:t>
            </w:r>
          </w:p>
        </w:tc>
        <w:tc>
          <w:tcPr>
            <w:tcW w:w="7149" w:type="dxa"/>
          </w:tcPr>
          <w:p w14:paraId="1DEE2BC9" w14:textId="3B37D104" w:rsidR="00FA2569" w:rsidRPr="00197DB1" w:rsidRDefault="00197DB1" w:rsidP="00FA2569">
            <w:pPr>
              <w:rPr>
                <w:rFonts w:cstheme="minorHAnsi"/>
              </w:rPr>
            </w:pPr>
            <w:r w:rsidRPr="00197DB1">
              <w:rPr>
                <w:rFonts w:cstheme="minorHAnsi"/>
              </w:rPr>
              <w:t xml:space="preserve">Robyne Le Brocque </w:t>
            </w:r>
            <w:hyperlink r:id="rId5" w:history="1">
              <w:r w:rsidRPr="00197DB1">
                <w:rPr>
                  <w:rStyle w:val="Hyperlink"/>
                  <w:rFonts w:cstheme="minorHAnsi"/>
                  <w:color w:val="auto"/>
                </w:rPr>
                <w:t>r.lebrocque@uq.edu.au</w:t>
              </w:r>
            </w:hyperlink>
            <w:r w:rsidRPr="00197DB1">
              <w:rPr>
                <w:rFonts w:cstheme="minorHAnsi"/>
              </w:rPr>
              <w:t xml:space="preserve"> </w:t>
            </w:r>
          </w:p>
          <w:p w14:paraId="55128E1E" w14:textId="77777777" w:rsidR="00941E04" w:rsidRPr="00197DB1" w:rsidRDefault="00941E04" w:rsidP="00FA2569">
            <w:pPr>
              <w:rPr>
                <w:rFonts w:cstheme="minorHAnsi"/>
              </w:rPr>
            </w:pPr>
          </w:p>
        </w:tc>
      </w:tr>
    </w:tbl>
    <w:p w14:paraId="74ED6ED2"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B04F8"/>
    <w:multiLevelType w:val="hybridMultilevel"/>
    <w:tmpl w:val="82A0D1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AD67D19"/>
    <w:multiLevelType w:val="hybridMultilevel"/>
    <w:tmpl w:val="E7B840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1520906"/>
    <w:multiLevelType w:val="hybridMultilevel"/>
    <w:tmpl w:val="48869F20"/>
    <w:lvl w:ilvl="0" w:tplc="B57A8A76">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97DB1"/>
    <w:rsid w:val="001C1584"/>
    <w:rsid w:val="001D788E"/>
    <w:rsid w:val="00322223"/>
    <w:rsid w:val="003570F0"/>
    <w:rsid w:val="004175CE"/>
    <w:rsid w:val="00454FF1"/>
    <w:rsid w:val="004C1625"/>
    <w:rsid w:val="00502FC5"/>
    <w:rsid w:val="00572429"/>
    <w:rsid w:val="00884A77"/>
    <w:rsid w:val="00941E04"/>
    <w:rsid w:val="00A54AF7"/>
    <w:rsid w:val="00A85667"/>
    <w:rsid w:val="00AB44AD"/>
    <w:rsid w:val="00BA289F"/>
    <w:rsid w:val="00C20DAA"/>
    <w:rsid w:val="00C736FA"/>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6F7D"/>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97DB1"/>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52358">
      <w:bodyDiv w:val="1"/>
      <w:marLeft w:val="0"/>
      <w:marRight w:val="0"/>
      <w:marTop w:val="0"/>
      <w:marBottom w:val="0"/>
      <w:divBdr>
        <w:top w:val="none" w:sz="0" w:space="0" w:color="auto"/>
        <w:left w:val="none" w:sz="0" w:space="0" w:color="auto"/>
        <w:bottom w:val="none" w:sz="0" w:space="0" w:color="auto"/>
        <w:right w:val="none" w:sz="0" w:space="0" w:color="auto"/>
      </w:divBdr>
    </w:div>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693962443">
      <w:bodyDiv w:val="1"/>
      <w:marLeft w:val="0"/>
      <w:marRight w:val="0"/>
      <w:marTop w:val="0"/>
      <w:marBottom w:val="0"/>
      <w:divBdr>
        <w:top w:val="none" w:sz="0" w:space="0" w:color="auto"/>
        <w:left w:val="none" w:sz="0" w:space="0" w:color="auto"/>
        <w:bottom w:val="none" w:sz="0" w:space="0" w:color="auto"/>
        <w:right w:val="none" w:sz="0" w:space="0" w:color="auto"/>
      </w:divBdr>
    </w:div>
    <w:div w:id="774521613">
      <w:bodyDiv w:val="1"/>
      <w:marLeft w:val="0"/>
      <w:marRight w:val="0"/>
      <w:marTop w:val="0"/>
      <w:marBottom w:val="0"/>
      <w:divBdr>
        <w:top w:val="none" w:sz="0" w:space="0" w:color="auto"/>
        <w:left w:val="none" w:sz="0" w:space="0" w:color="auto"/>
        <w:bottom w:val="none" w:sz="0" w:space="0" w:color="auto"/>
        <w:right w:val="none" w:sz="0" w:space="0" w:color="auto"/>
      </w:divBdr>
    </w:div>
    <w:div w:id="1031371920">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lebrocque@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Marion Carrett</cp:lastModifiedBy>
  <cp:revision>5</cp:revision>
  <dcterms:created xsi:type="dcterms:W3CDTF">2020-02-21T04:04:00Z</dcterms:created>
  <dcterms:modified xsi:type="dcterms:W3CDTF">2020-02-21T05:04:00Z</dcterms:modified>
</cp:coreProperties>
</file>